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5f85c5d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3e9416da2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Krishnajai,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fa9fe39414c0f" /><Relationship Type="http://schemas.openxmlformats.org/officeDocument/2006/relationships/numbering" Target="/word/numbering.xml" Id="Rcf4174b946bf4567" /><Relationship Type="http://schemas.openxmlformats.org/officeDocument/2006/relationships/settings" Target="/word/settings.xml" Id="R5f4ba63f77904cb4" /><Relationship Type="http://schemas.openxmlformats.org/officeDocument/2006/relationships/image" Target="/word/media/2924f8a1-9ccc-46ef-a838-0a3e94ff8e44.png" Id="Rb0d3e9416da24c8e" /></Relationships>
</file>