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dff1ab870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c77504b87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Ghashnagar,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51b0917fa414b" /><Relationship Type="http://schemas.openxmlformats.org/officeDocument/2006/relationships/numbering" Target="/word/numbering.xml" Id="Ra0981260ba454cd8" /><Relationship Type="http://schemas.openxmlformats.org/officeDocument/2006/relationships/settings" Target="/word/settings.xml" Id="Rfa72e9b8443c4c84" /><Relationship Type="http://schemas.openxmlformats.org/officeDocument/2006/relationships/image" Target="/word/media/c6bedb96-f155-41eb-9ad0-9af96ff2045d.png" Id="R0d2c77504b8749f4" /></Relationships>
</file>