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94371aff4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04e2b6b10a4a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d7c23a549467d" /><Relationship Type="http://schemas.openxmlformats.org/officeDocument/2006/relationships/numbering" Target="/word/numbering.xml" Id="R0e79e61fb1374f4c" /><Relationship Type="http://schemas.openxmlformats.org/officeDocument/2006/relationships/settings" Target="/word/settings.xml" Id="R7818892a673d43ed" /><Relationship Type="http://schemas.openxmlformats.org/officeDocument/2006/relationships/image" Target="/word/media/64955651-5c76-4418-b1af-a1e4c7f06035.png" Id="Rfb04e2b6b10a4ac9" /></Relationships>
</file>