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468d0da06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439de8001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bc71445b3442c" /><Relationship Type="http://schemas.openxmlformats.org/officeDocument/2006/relationships/numbering" Target="/word/numbering.xml" Id="Rfd3bda44869c4b23" /><Relationship Type="http://schemas.openxmlformats.org/officeDocument/2006/relationships/settings" Target="/word/settings.xml" Id="Rc68dd66b2b2c4858" /><Relationship Type="http://schemas.openxmlformats.org/officeDocument/2006/relationships/image" Target="/word/media/1b4cc123-439b-4d03-a635-7c733e8c01eb.png" Id="R107439de80014286" /></Relationships>
</file>