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ed716b3a4848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8ab67ec0574a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Manikkati,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7b62a34a884aed" /><Relationship Type="http://schemas.openxmlformats.org/officeDocument/2006/relationships/numbering" Target="/word/numbering.xml" Id="R0f241f09d2834afa" /><Relationship Type="http://schemas.openxmlformats.org/officeDocument/2006/relationships/settings" Target="/word/settings.xml" Id="R989a8c2d4b36408a" /><Relationship Type="http://schemas.openxmlformats.org/officeDocument/2006/relationships/image" Target="/word/media/a7a0b55d-c7db-49ba-a61b-cb135f26ebbf.png" Id="Re98ab67ec0574aa6" /></Relationships>
</file>