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8d06e3fc8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bd5a0ec43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0d283948748f7" /><Relationship Type="http://schemas.openxmlformats.org/officeDocument/2006/relationships/numbering" Target="/word/numbering.xml" Id="Rb15bf6bc52234348" /><Relationship Type="http://schemas.openxmlformats.org/officeDocument/2006/relationships/settings" Target="/word/settings.xml" Id="R11a48ae08fba4ab1" /><Relationship Type="http://schemas.openxmlformats.org/officeDocument/2006/relationships/image" Target="/word/media/8447305b-9f3f-47a3-92fc-81e004db2b5a.png" Id="R7f8bd5a0ec434661" /></Relationships>
</file>