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4d9dc3833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15da90279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Cochleval,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ff26881ff4302" /><Relationship Type="http://schemas.openxmlformats.org/officeDocument/2006/relationships/numbering" Target="/word/numbering.xml" Id="R57841070e0eb4b99" /><Relationship Type="http://schemas.openxmlformats.org/officeDocument/2006/relationships/settings" Target="/word/settings.xml" Id="R27225815ab06484b" /><Relationship Type="http://schemas.openxmlformats.org/officeDocument/2006/relationships/image" Target="/word/media/86a09142-c66b-457a-98b2-a10c5ce02644.png" Id="R1f515da902794940" /></Relationships>
</file>