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fe7dabe2a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370ef8c7f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5036001a842ad" /><Relationship Type="http://schemas.openxmlformats.org/officeDocument/2006/relationships/numbering" Target="/word/numbering.xml" Id="R355331af93a14cb4" /><Relationship Type="http://schemas.openxmlformats.org/officeDocument/2006/relationships/settings" Target="/word/settings.xml" Id="R0d46241c7c434bcc" /><Relationship Type="http://schemas.openxmlformats.org/officeDocument/2006/relationships/image" Target="/word/media/f0ac8fb3-411b-4c5d-8a1a-baa70fb1c085.png" Id="Rfe9370ef8c7f4973" /></Relationships>
</file>