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3d70d5ebd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3ca29ef40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Eclaye,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62b10ed9b48db" /><Relationship Type="http://schemas.openxmlformats.org/officeDocument/2006/relationships/numbering" Target="/word/numbering.xml" Id="R63a757f00534412c" /><Relationship Type="http://schemas.openxmlformats.org/officeDocument/2006/relationships/settings" Target="/word/settings.xml" Id="Ra00fd4fc297345ee" /><Relationship Type="http://schemas.openxmlformats.org/officeDocument/2006/relationships/image" Target="/word/media/eda40bff-2ce4-4c95-b04e-af89b7e33622.png" Id="R6a03ca29ef404663" /></Relationships>
</file>