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a8b4ec3ff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001423a0d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da Aldeia,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5cfddb2754e4f" /><Relationship Type="http://schemas.openxmlformats.org/officeDocument/2006/relationships/numbering" Target="/word/numbering.xml" Id="R0da8fe4f0fb34653" /><Relationship Type="http://schemas.openxmlformats.org/officeDocument/2006/relationships/settings" Target="/word/settings.xml" Id="R96bbbe6f818744d5" /><Relationship Type="http://schemas.openxmlformats.org/officeDocument/2006/relationships/image" Target="/word/media/bf3d7283-54b4-4715-8d77-1f83bbac7058.png" Id="Rd7c001423a0d4539" /></Relationships>
</file>