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93f54a9fb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5d349c66c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4841da53240bc" /><Relationship Type="http://schemas.openxmlformats.org/officeDocument/2006/relationships/numbering" Target="/word/numbering.xml" Id="Rdbe70d0ec76f48a5" /><Relationship Type="http://schemas.openxmlformats.org/officeDocument/2006/relationships/settings" Target="/word/settings.xml" Id="R326eac567259499c" /><Relationship Type="http://schemas.openxmlformats.org/officeDocument/2006/relationships/image" Target="/word/media/49137a1d-bfcb-4a9f-baa4-4d8263665054.png" Id="R2355d349c66c4598" /></Relationships>
</file>