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a6697210e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fdafff60e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Brentwood Park,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3a7f2090542ad" /><Relationship Type="http://schemas.openxmlformats.org/officeDocument/2006/relationships/numbering" Target="/word/numbering.xml" Id="R83b8d78cd096447b" /><Relationship Type="http://schemas.openxmlformats.org/officeDocument/2006/relationships/settings" Target="/word/settings.xml" Id="R2b0794aded724a9a" /><Relationship Type="http://schemas.openxmlformats.org/officeDocument/2006/relationships/image" Target="/word/media/5f53e970-7b26-49fb-a159-364070b2edc4.png" Id="Ra4efdafff60e43c0" /></Relationships>
</file>