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babf36c7054d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f532866c1444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Broadlands,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88308866d84c09" /><Relationship Type="http://schemas.openxmlformats.org/officeDocument/2006/relationships/numbering" Target="/word/numbering.xml" Id="Rdaabf28e3ff249d3" /><Relationship Type="http://schemas.openxmlformats.org/officeDocument/2006/relationships/settings" Target="/word/settings.xml" Id="R34f66a0a01e442af" /><Relationship Type="http://schemas.openxmlformats.org/officeDocument/2006/relationships/image" Target="/word/media/bf6f6a9d-9d6b-4266-ad30-a8bf7f634153.png" Id="Re8f532866c1444a6" /></Relationships>
</file>