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0353729f24d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afbadbe124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Christina Lake,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0d94b5df94480" /><Relationship Type="http://schemas.openxmlformats.org/officeDocument/2006/relationships/numbering" Target="/word/numbering.xml" Id="Rbe5b7d1068c44aad" /><Relationship Type="http://schemas.openxmlformats.org/officeDocument/2006/relationships/settings" Target="/word/settings.xml" Id="Rebeff8b179f74416" /><Relationship Type="http://schemas.openxmlformats.org/officeDocument/2006/relationships/image" Target="/word/media/5d6ed24c-e623-4578-a174-04d3c0c2f25c.png" Id="R74afbadbe1244d0d" /></Relationships>
</file>