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c52b987bc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97984d05f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Coatsworth,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8f1baea364ef9" /><Relationship Type="http://schemas.openxmlformats.org/officeDocument/2006/relationships/numbering" Target="/word/numbering.xml" Id="Re30631cb71df43c9" /><Relationship Type="http://schemas.openxmlformats.org/officeDocument/2006/relationships/settings" Target="/word/settings.xml" Id="Rd55fb9aa136742c3" /><Relationship Type="http://schemas.openxmlformats.org/officeDocument/2006/relationships/image" Target="/word/media/35b0e8af-9653-451c-b2a7-520639145709.png" Id="Rc0f97984d05f4205" /></Relationships>
</file>