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6f9614b10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eb4e250ce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Glenlawn,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8d6e1dc5a4ba9" /><Relationship Type="http://schemas.openxmlformats.org/officeDocument/2006/relationships/numbering" Target="/word/numbering.xml" Id="R66af82f596af4bd1" /><Relationship Type="http://schemas.openxmlformats.org/officeDocument/2006/relationships/settings" Target="/word/settings.xml" Id="Ra548b5e003aa4dfe" /><Relationship Type="http://schemas.openxmlformats.org/officeDocument/2006/relationships/image" Target="/word/media/e50b5ef3-65ab-465b-8fb3-c197a596426e.png" Id="R344eb4e250ce49e5" /></Relationships>
</file>