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c2994c4c6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bdbd8c3b241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Gray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f18f0856c4f11" /><Relationship Type="http://schemas.openxmlformats.org/officeDocument/2006/relationships/numbering" Target="/word/numbering.xml" Id="R08ea6f1ae318475c" /><Relationship Type="http://schemas.openxmlformats.org/officeDocument/2006/relationships/settings" Target="/word/settings.xml" Id="Rb140e23deb614e19" /><Relationship Type="http://schemas.openxmlformats.org/officeDocument/2006/relationships/image" Target="/word/media/bd8c47fa-02a9-40cc-86ea-0dc7de3e48ed.png" Id="R075bdbd8c3b2419e" /></Relationships>
</file>