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a7185bc10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8ffc7f0dd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da9efbc714383" /><Relationship Type="http://schemas.openxmlformats.org/officeDocument/2006/relationships/numbering" Target="/word/numbering.xml" Id="R5fcd3f8b52c14e9b" /><Relationship Type="http://schemas.openxmlformats.org/officeDocument/2006/relationships/settings" Target="/word/settings.xml" Id="Rfb068eb6fbbd4ce5" /><Relationship Type="http://schemas.openxmlformats.org/officeDocument/2006/relationships/image" Target="/word/media/1d72538b-1adf-430d-acd8-64ebe007c02e.png" Id="R5e18ffc7f0dd4b11" /></Relationships>
</file>