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6b9e91605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2a80f39e9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Osorno,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3c7add5cc4b5c" /><Relationship Type="http://schemas.openxmlformats.org/officeDocument/2006/relationships/numbering" Target="/word/numbering.xml" Id="Rba8f92c019f44889" /><Relationship Type="http://schemas.openxmlformats.org/officeDocument/2006/relationships/settings" Target="/word/settings.xml" Id="R0cb00e6711424f40" /><Relationship Type="http://schemas.openxmlformats.org/officeDocument/2006/relationships/image" Target="/word/media/283cac36-68dc-446c-9522-81f9d2bec58c.png" Id="R5a62a80f39e94555" /></Relationships>
</file>