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3bd5f0e47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c547f2d1b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Quirihue,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a919067434641" /><Relationship Type="http://schemas.openxmlformats.org/officeDocument/2006/relationships/numbering" Target="/word/numbering.xml" Id="Rb5fa65fdf0034bfb" /><Relationship Type="http://schemas.openxmlformats.org/officeDocument/2006/relationships/settings" Target="/word/settings.xml" Id="Rff2d47a2ef3349ee" /><Relationship Type="http://schemas.openxmlformats.org/officeDocument/2006/relationships/image" Target="/word/media/f0302a41-17e8-487a-8786-cec3a77861bf.png" Id="Re2dc547f2d1b4cc7" /></Relationships>
</file>