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e00c08162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4c6e3554a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a20cda564545" /><Relationship Type="http://schemas.openxmlformats.org/officeDocument/2006/relationships/numbering" Target="/word/numbering.xml" Id="R84eaca8c3f7742a6" /><Relationship Type="http://schemas.openxmlformats.org/officeDocument/2006/relationships/settings" Target="/word/settings.xml" Id="R7160d69978ac4d9c" /><Relationship Type="http://schemas.openxmlformats.org/officeDocument/2006/relationships/image" Target="/word/media/ef757025-7a01-4fb1-8593-56c78f764901.png" Id="R1164c6e3554a4c5c" /></Relationships>
</file>