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12d788140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cda7aba31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Chotenov,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30b8f68d94124" /><Relationship Type="http://schemas.openxmlformats.org/officeDocument/2006/relationships/numbering" Target="/word/numbering.xml" Id="R0f90dc3b27ae4a05" /><Relationship Type="http://schemas.openxmlformats.org/officeDocument/2006/relationships/settings" Target="/word/settings.xml" Id="R728059ab28be42ef" /><Relationship Type="http://schemas.openxmlformats.org/officeDocument/2006/relationships/image" Target="/word/media/32b00427-2055-4ef1-8516-d34e1819d65f.png" Id="R185cda7aba314440" /></Relationships>
</file>