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80c8d0a54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bc0b0a7f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3c55a411745e2" /><Relationship Type="http://schemas.openxmlformats.org/officeDocument/2006/relationships/numbering" Target="/word/numbering.xml" Id="R3664f23d9afd4ae1" /><Relationship Type="http://schemas.openxmlformats.org/officeDocument/2006/relationships/settings" Target="/word/settings.xml" Id="Re6023f59cf9d4695" /><Relationship Type="http://schemas.openxmlformats.org/officeDocument/2006/relationships/image" Target="/word/media/771f6d6d-3dff-4ac1-af13-b1b94dda39be.png" Id="R4e24bc0b0a7f4a27" /></Relationships>
</file>