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384a62cb6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61210aba69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Angerhof,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d61ea616a41ef" /><Relationship Type="http://schemas.openxmlformats.org/officeDocument/2006/relationships/numbering" Target="/word/numbering.xml" Id="R1541e96bae3c40a6" /><Relationship Type="http://schemas.openxmlformats.org/officeDocument/2006/relationships/settings" Target="/word/settings.xml" Id="R07570c59f937416b" /><Relationship Type="http://schemas.openxmlformats.org/officeDocument/2006/relationships/image" Target="/word/media/4cbf6883-38ad-4c44-a112-2c3f744f8d5f.png" Id="R1661210aba694516" /></Relationships>
</file>