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6ea7eace0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7135029df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Yavatmal,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22ad6f5054941" /><Relationship Type="http://schemas.openxmlformats.org/officeDocument/2006/relationships/numbering" Target="/word/numbering.xml" Id="R5c6a0159d8814640" /><Relationship Type="http://schemas.openxmlformats.org/officeDocument/2006/relationships/settings" Target="/word/settings.xml" Id="R7cbc8373a2e54438" /><Relationship Type="http://schemas.openxmlformats.org/officeDocument/2006/relationships/image" Target="/word/media/14057286-2387-4273-a681-06da72e5305e.png" Id="Rf247135029df4570" /></Relationships>
</file>