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81e5571f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b4d702cef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Avigliano Umbro,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e69a36c54e85" /><Relationship Type="http://schemas.openxmlformats.org/officeDocument/2006/relationships/numbering" Target="/word/numbering.xml" Id="R94edc6b083ce429c" /><Relationship Type="http://schemas.openxmlformats.org/officeDocument/2006/relationships/settings" Target="/word/settings.xml" Id="Rc58f50a22ead45f3" /><Relationship Type="http://schemas.openxmlformats.org/officeDocument/2006/relationships/image" Target="/word/media/cfa50994-9e89-46c8-a7c9-888184786513.png" Id="R8b4b4d702cef4f68" /></Relationships>
</file>