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5c4cfcbfc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33b4fcead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Azzano d'Asti,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b831bc07d4223" /><Relationship Type="http://schemas.openxmlformats.org/officeDocument/2006/relationships/numbering" Target="/word/numbering.xml" Id="R8f86fccd43c14dba" /><Relationship Type="http://schemas.openxmlformats.org/officeDocument/2006/relationships/settings" Target="/word/settings.xml" Id="Rfc5c810d9b6f48e5" /><Relationship Type="http://schemas.openxmlformats.org/officeDocument/2006/relationships/image" Target="/word/media/0251d4cb-19ef-467a-aaf7-8c7375667cb4.png" Id="Rbb633b4fcead4ba6" /></Relationships>
</file>