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9d25c2f29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ef645946d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Aioi,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671fbc29c4d12" /><Relationship Type="http://schemas.openxmlformats.org/officeDocument/2006/relationships/numbering" Target="/word/numbering.xml" Id="R0577f762e0c4496c" /><Relationship Type="http://schemas.openxmlformats.org/officeDocument/2006/relationships/settings" Target="/word/settings.xml" Id="R3a9bbf60db324593" /><Relationship Type="http://schemas.openxmlformats.org/officeDocument/2006/relationships/image" Target="/word/media/8770709b-af3b-4cc1-8a18-69c72c793c4a.png" Id="R551ef645946d4906" /></Relationships>
</file>