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309ddd072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1ccdc0142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Tachikawa,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ef83518a34a9d" /><Relationship Type="http://schemas.openxmlformats.org/officeDocument/2006/relationships/numbering" Target="/word/numbering.xml" Id="Rbc365897951e44ac" /><Relationship Type="http://schemas.openxmlformats.org/officeDocument/2006/relationships/settings" Target="/word/settings.xml" Id="R112af03978d84b5b" /><Relationship Type="http://schemas.openxmlformats.org/officeDocument/2006/relationships/image" Target="/word/media/43658553-8320-4ed7-b5ab-6890a82681e1.png" Id="Rd041ccdc01424211" /></Relationships>
</file>