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76a9f3e6b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81eb59be0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0f61ba99c4a09" /><Relationship Type="http://schemas.openxmlformats.org/officeDocument/2006/relationships/numbering" Target="/word/numbering.xml" Id="R51a0d141e735490d" /><Relationship Type="http://schemas.openxmlformats.org/officeDocument/2006/relationships/settings" Target="/word/settings.xml" Id="R83bdc71cd94647f8" /><Relationship Type="http://schemas.openxmlformats.org/officeDocument/2006/relationships/image" Target="/word/media/dfe88226-3155-40e9-adff-675501467abd.png" Id="R02d81eb59be04a47" /></Relationships>
</file>