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b47c0e269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ca1f7dee4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Augzeliai,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d3593d9424528" /><Relationship Type="http://schemas.openxmlformats.org/officeDocument/2006/relationships/numbering" Target="/word/numbering.xml" Id="R27eae86b6c214b8f" /><Relationship Type="http://schemas.openxmlformats.org/officeDocument/2006/relationships/settings" Target="/word/settings.xml" Id="R95fa1d7e0d3741a2" /><Relationship Type="http://schemas.openxmlformats.org/officeDocument/2006/relationships/image" Target="/word/media/18813275-c822-47f4-a531-8f08f5fa51b2.png" Id="R616ca1f7dee44f2e" /></Relationships>
</file>