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533e9915e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29b1399fe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Bartkunai,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5ba74086d4c16" /><Relationship Type="http://schemas.openxmlformats.org/officeDocument/2006/relationships/numbering" Target="/word/numbering.xml" Id="R1ae47c2ce5574c0c" /><Relationship Type="http://schemas.openxmlformats.org/officeDocument/2006/relationships/settings" Target="/word/settings.xml" Id="R3d8a8a5eb2bf42a1" /><Relationship Type="http://schemas.openxmlformats.org/officeDocument/2006/relationships/image" Target="/word/media/aa89e26f-9257-4831-a869-0c78058684e4.png" Id="Rb9829b1399fe4368" /></Relationships>
</file>