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edfd55e56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25f2937d8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Abdakai Koza,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b4785c964cf0" /><Relationship Type="http://schemas.openxmlformats.org/officeDocument/2006/relationships/numbering" Target="/word/numbering.xml" Id="R2ac85508275f4c6b" /><Relationship Type="http://schemas.openxmlformats.org/officeDocument/2006/relationships/settings" Target="/word/settings.xml" Id="Rbd6861a51f66409b" /><Relationship Type="http://schemas.openxmlformats.org/officeDocument/2006/relationships/image" Target="/word/media/c31635b6-744e-4938-8b37-14d955dc7294.png" Id="R30725f2937d84185" /></Relationships>
</file>