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f945d7360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a61c17fd2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bfd5090d14b76" /><Relationship Type="http://schemas.openxmlformats.org/officeDocument/2006/relationships/numbering" Target="/word/numbering.xml" Id="Rcaf4753326f24954" /><Relationship Type="http://schemas.openxmlformats.org/officeDocument/2006/relationships/settings" Target="/word/settings.xml" Id="R9e13d9b7bfd1482f" /><Relationship Type="http://schemas.openxmlformats.org/officeDocument/2006/relationships/image" Target="/word/media/28227aa2-2734-4817-b2ff-c21224f25591.png" Id="Rb52a61c17fd24590" /></Relationships>
</file>