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82170d141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bac7e1b0e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2610941e246f9" /><Relationship Type="http://schemas.openxmlformats.org/officeDocument/2006/relationships/numbering" Target="/word/numbering.xml" Id="R5e57659445654d89" /><Relationship Type="http://schemas.openxmlformats.org/officeDocument/2006/relationships/settings" Target="/word/settings.xml" Id="R56a9a496dcac48a4" /><Relationship Type="http://schemas.openxmlformats.org/officeDocument/2006/relationships/image" Target="/word/media/68df2778-3499-4795-aba6-30c02cf97486.png" Id="Rf82bac7e1b0e4fe1" /></Relationships>
</file>