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c7161c834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3707af330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49c2c49c344f1" /><Relationship Type="http://schemas.openxmlformats.org/officeDocument/2006/relationships/numbering" Target="/word/numbering.xml" Id="Reb84755cce8240d5" /><Relationship Type="http://schemas.openxmlformats.org/officeDocument/2006/relationships/settings" Target="/word/settings.xml" Id="Ra58f9edd73c64ed5" /><Relationship Type="http://schemas.openxmlformats.org/officeDocument/2006/relationships/image" Target="/word/media/a400adfc-4868-4915-9566-9b6bd23ba98c.png" Id="R7493707af3304266" /></Relationships>
</file>