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42e99b495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b700b2a46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Bogucin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e42296da8466c" /><Relationship Type="http://schemas.openxmlformats.org/officeDocument/2006/relationships/numbering" Target="/word/numbering.xml" Id="Rd7249d37b12748d0" /><Relationship Type="http://schemas.openxmlformats.org/officeDocument/2006/relationships/settings" Target="/word/settings.xml" Id="R0329af82e8ee41d1" /><Relationship Type="http://schemas.openxmlformats.org/officeDocument/2006/relationships/image" Target="/word/media/079d04cc-9436-41cd-b1fd-d154b6e2fc5d.png" Id="R5adb700b2a464b56" /></Relationships>
</file>