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a71807a3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058d67a47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e19dc81684250" /><Relationship Type="http://schemas.openxmlformats.org/officeDocument/2006/relationships/numbering" Target="/word/numbering.xml" Id="R4de05b71177f4d5e" /><Relationship Type="http://schemas.openxmlformats.org/officeDocument/2006/relationships/settings" Target="/word/settings.xml" Id="R7db2c2a24d394789" /><Relationship Type="http://schemas.openxmlformats.org/officeDocument/2006/relationships/image" Target="/word/media/c237c5dd-6297-4ecf-8bbf-1fbf83235990.png" Id="R268058d67a4745e0" /></Relationships>
</file>