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23322662c43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997e29ac3f4f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Cisowe,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030b874bb3484f" /><Relationship Type="http://schemas.openxmlformats.org/officeDocument/2006/relationships/numbering" Target="/word/numbering.xml" Id="R3cb88304cf4f48e7" /><Relationship Type="http://schemas.openxmlformats.org/officeDocument/2006/relationships/settings" Target="/word/settings.xml" Id="R9ca9cbb7bc904e65" /><Relationship Type="http://schemas.openxmlformats.org/officeDocument/2006/relationships/image" Target="/word/media/af4d16e7-6841-4fd7-bf03-bf7f95d1a118.png" Id="R61997e29ac3f4f4a" /></Relationships>
</file>