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bf537ac39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c01b8d389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43619ebb3436b" /><Relationship Type="http://schemas.openxmlformats.org/officeDocument/2006/relationships/numbering" Target="/word/numbering.xml" Id="R9556bc49b65a4af1" /><Relationship Type="http://schemas.openxmlformats.org/officeDocument/2006/relationships/settings" Target="/word/settings.xml" Id="R4ca0dd933ad54980" /><Relationship Type="http://schemas.openxmlformats.org/officeDocument/2006/relationships/image" Target="/word/media/f87a8477-c6e3-4ff5-9066-c7000c945528.png" Id="R336c01b8d3894e2d" /></Relationships>
</file>