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8de7e7b73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eb6642ec6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a6c138899403e" /><Relationship Type="http://schemas.openxmlformats.org/officeDocument/2006/relationships/numbering" Target="/word/numbering.xml" Id="R9bdfdf1db0a24d78" /><Relationship Type="http://schemas.openxmlformats.org/officeDocument/2006/relationships/settings" Target="/word/settings.xml" Id="R49924d7c609b4b53" /><Relationship Type="http://schemas.openxmlformats.org/officeDocument/2006/relationships/image" Target="/word/media/d5e9f065-13af-4565-ba17-560feb05bce5.png" Id="R1dceb6642ec64c79" /></Relationships>
</file>