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5139b1b8a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c638239f7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Giebultow,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471a0d2ad41f8" /><Relationship Type="http://schemas.openxmlformats.org/officeDocument/2006/relationships/numbering" Target="/word/numbering.xml" Id="R1bf951d1fd0e400d" /><Relationship Type="http://schemas.openxmlformats.org/officeDocument/2006/relationships/settings" Target="/word/settings.xml" Id="R39965e6ed4194262" /><Relationship Type="http://schemas.openxmlformats.org/officeDocument/2006/relationships/image" Target="/word/media/85753e6e-8dde-4603-8bce-157169b6a5f0.png" Id="R6d1c638239f741c8" /></Relationships>
</file>