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b87db69a5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f45c2bf87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Goszczyce Mlynskie,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e3090b00b469c" /><Relationship Type="http://schemas.openxmlformats.org/officeDocument/2006/relationships/numbering" Target="/word/numbering.xml" Id="R1abba23a52e447f3" /><Relationship Type="http://schemas.openxmlformats.org/officeDocument/2006/relationships/settings" Target="/word/settings.xml" Id="Radd5d7f5f5304b2d" /><Relationship Type="http://schemas.openxmlformats.org/officeDocument/2006/relationships/image" Target="/word/media/7218b657-e6e7-411a-9276-1b9f7b19c9ea.png" Id="R449f45c2bf874409" /></Relationships>
</file>