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4cd924b9c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22a296fe543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Grabienice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8248761f5444f5" /><Relationship Type="http://schemas.openxmlformats.org/officeDocument/2006/relationships/numbering" Target="/word/numbering.xml" Id="R2e7361171c0a4aa2" /><Relationship Type="http://schemas.openxmlformats.org/officeDocument/2006/relationships/settings" Target="/word/settings.xml" Id="R2f14e8527954459a" /><Relationship Type="http://schemas.openxmlformats.org/officeDocument/2006/relationships/image" Target="/word/media/dd8e8de9-f550-4f33-8521-f179ba79dd10.png" Id="R68a22a296fe54361" /></Relationships>
</file>