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e4ae99793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bab0ef12d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0695ed9524f76" /><Relationship Type="http://schemas.openxmlformats.org/officeDocument/2006/relationships/numbering" Target="/word/numbering.xml" Id="Rc18fbfa57ecd4a44" /><Relationship Type="http://schemas.openxmlformats.org/officeDocument/2006/relationships/settings" Target="/word/settings.xml" Id="Rda075b145db84489" /><Relationship Type="http://schemas.openxmlformats.org/officeDocument/2006/relationships/image" Target="/word/media/d71f425b-fdcb-4764-acd3-c14f68e04234.png" Id="Rc10bab0ef12d4f75" /></Relationships>
</file>