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d5247cc7d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701ba5bca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549d0d2fb45d8" /><Relationship Type="http://schemas.openxmlformats.org/officeDocument/2006/relationships/numbering" Target="/word/numbering.xml" Id="R179deb85f9724101" /><Relationship Type="http://schemas.openxmlformats.org/officeDocument/2006/relationships/settings" Target="/word/settings.xml" Id="R1b32de046a7e41d6" /><Relationship Type="http://schemas.openxmlformats.org/officeDocument/2006/relationships/image" Target="/word/media/06f6d42e-7f46-49ef-bcf6-5b35e6602e2a.png" Id="R6d2701ba5bca4669" /></Relationships>
</file>