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bbd5ad118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e0bed31e0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ea6a2d4d74a43" /><Relationship Type="http://schemas.openxmlformats.org/officeDocument/2006/relationships/numbering" Target="/word/numbering.xml" Id="Rf771547b28e04a80" /><Relationship Type="http://schemas.openxmlformats.org/officeDocument/2006/relationships/settings" Target="/word/settings.xml" Id="Rc92e690ec80b4256" /><Relationship Type="http://schemas.openxmlformats.org/officeDocument/2006/relationships/image" Target="/word/media/48da21a0-b81e-4b83-be10-6f8635af5b21.png" Id="Rd1fe0bed31e04af3" /></Relationships>
</file>