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b90de2d97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0416821e8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93ff37d6468e" /><Relationship Type="http://schemas.openxmlformats.org/officeDocument/2006/relationships/numbering" Target="/word/numbering.xml" Id="R0a32d304b9f84549" /><Relationship Type="http://schemas.openxmlformats.org/officeDocument/2006/relationships/settings" Target="/word/settings.xml" Id="R38c4b97b4a6d483b" /><Relationship Type="http://schemas.openxmlformats.org/officeDocument/2006/relationships/image" Target="/word/media/7e6af90c-b89e-4478-a54f-709fa1182687.png" Id="R4440416821e84539" /></Relationships>
</file>