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aa8c903e3a4b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9d54acdbb043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Kuznica Drawska,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99a7a30eae4f9f" /><Relationship Type="http://schemas.openxmlformats.org/officeDocument/2006/relationships/numbering" Target="/word/numbering.xml" Id="Raf5bd310fdee48fe" /><Relationship Type="http://schemas.openxmlformats.org/officeDocument/2006/relationships/settings" Target="/word/settings.xml" Id="Rec1c702458314736" /><Relationship Type="http://schemas.openxmlformats.org/officeDocument/2006/relationships/image" Target="/word/media/f783bba1-4131-478f-b647-c54892cec8a1.png" Id="Rde9d54acdbb0432b" /></Relationships>
</file>