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37dfc7552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077aa3360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Kolpaki,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c4afc7d6048f6" /><Relationship Type="http://schemas.openxmlformats.org/officeDocument/2006/relationships/numbering" Target="/word/numbering.xml" Id="Rb60df05928314769" /><Relationship Type="http://schemas.openxmlformats.org/officeDocument/2006/relationships/settings" Target="/word/settings.xml" Id="R698cd19397354eef" /><Relationship Type="http://schemas.openxmlformats.org/officeDocument/2006/relationships/image" Target="/word/media/6e02123d-cf9e-4e7b-b56c-509968a07159.png" Id="Rabd077aa33604164" /></Relationships>
</file>